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2B0" w:rsidRPr="0063781F" w:rsidRDefault="00E1222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4293235</wp:posOffset>
            </wp:positionH>
            <wp:positionV relativeFrom="paragraph">
              <wp:posOffset>-202565</wp:posOffset>
            </wp:positionV>
            <wp:extent cx="2183130" cy="754380"/>
            <wp:effectExtent l="19050" t="0" r="7620" b="0"/>
            <wp:wrapSquare wrapText="bothSides"/>
            <wp:docPr id="5" name="4 - Εικόνα" descr="fo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t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13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1775" w:rsidRPr="0063781F">
        <w:rPr>
          <w:b/>
          <w:sz w:val="24"/>
          <w:szCs w:val="24"/>
        </w:rPr>
        <w:t>ΣΥΝΟΠΤΙΚΕΣ ΑΠΑΝΤΗΣΕΙΣ:</w:t>
      </w: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 xml:space="preserve">ΔΙΚΤΥΑ ΥΠΟΛΟΓΙΣΤΩΝ ΕΠΑΛ </w:t>
      </w:r>
    </w:p>
    <w:p w:rsidR="005A1775" w:rsidRPr="00A42FD4" w:rsidRDefault="00D658C5">
      <w:pPr>
        <w:rPr>
          <w:b/>
          <w:sz w:val="24"/>
          <w:szCs w:val="24"/>
        </w:rPr>
      </w:pPr>
      <w:r>
        <w:rPr>
          <w:b/>
          <w:sz w:val="24"/>
          <w:szCs w:val="24"/>
        </w:rPr>
        <w:t>23 – 06 – 2020</w:t>
      </w:r>
    </w:p>
    <w:p w:rsidR="005A1775" w:rsidRDefault="000B7CBA">
      <w:pPr>
        <w:rPr>
          <w:sz w:val="24"/>
          <w:szCs w:val="24"/>
        </w:rPr>
      </w:pPr>
      <w:r w:rsidRPr="000B7CBA">
        <w:rPr>
          <w:b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4.65pt;margin-top:51.65pt;width:148.3pt;height:45.7pt;z-index:251662336;mso-position-horizontal-relative:margin;mso-position-vertical-relative:margin;mso-width-relative:margin;mso-height-relative:margin" strokecolor="black [3213]">
            <v:textbox style="mso-next-textbox:#_x0000_s1029">
              <w:txbxContent>
                <w:p w:rsidR="00844AAA" w:rsidRPr="00844AAA" w:rsidRDefault="00844AAA" w:rsidP="00844AAA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 w:rsidRPr="00844AAA">
                    <w:rPr>
                      <w:b/>
                      <w:sz w:val="24"/>
                      <w:szCs w:val="24"/>
                    </w:rPr>
                    <w:t>Επιμέλεια απαντήσεων:</w:t>
                  </w:r>
                </w:p>
                <w:p w:rsidR="00844AAA" w:rsidRPr="00844AAA" w:rsidRDefault="00844AAA" w:rsidP="00844AAA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844AAA">
                    <w:rPr>
                      <w:b/>
                      <w:sz w:val="24"/>
                      <w:szCs w:val="24"/>
                    </w:rPr>
                    <w:t>Πίτος</w:t>
                  </w:r>
                  <w:proofErr w:type="spellEnd"/>
                  <w:r w:rsidRPr="00844AAA">
                    <w:rPr>
                      <w:b/>
                      <w:sz w:val="24"/>
                      <w:szCs w:val="24"/>
                    </w:rPr>
                    <w:t xml:space="preserve"> Δημήτρης</w:t>
                  </w:r>
                </w:p>
              </w:txbxContent>
            </v:textbox>
            <w10:wrap type="square" anchorx="margin" anchory="margin"/>
          </v:shape>
        </w:pict>
      </w: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>ΘΕΜΑ Α</w:t>
      </w:r>
    </w:p>
    <w:p w:rsidR="005A1775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 xml:space="preserve">Α1. </w:t>
      </w:r>
      <w:r w:rsidR="00D658C5">
        <w:rPr>
          <w:sz w:val="24"/>
          <w:szCs w:val="24"/>
        </w:rPr>
        <w:t>1.Σ</w:t>
      </w:r>
      <w:r w:rsidR="00D658C5">
        <w:rPr>
          <w:sz w:val="24"/>
          <w:szCs w:val="24"/>
        </w:rPr>
        <w:tab/>
      </w:r>
      <w:r w:rsidR="00D658C5">
        <w:rPr>
          <w:sz w:val="24"/>
          <w:szCs w:val="24"/>
        </w:rPr>
        <w:tab/>
        <w:t>2.</w:t>
      </w:r>
      <w:r w:rsidR="008E0706">
        <w:rPr>
          <w:sz w:val="24"/>
          <w:szCs w:val="24"/>
        </w:rPr>
        <w:t>Σ</w:t>
      </w:r>
      <w:r w:rsidR="00D658C5">
        <w:rPr>
          <w:sz w:val="24"/>
          <w:szCs w:val="24"/>
        </w:rPr>
        <w:tab/>
      </w:r>
      <w:r w:rsidR="00D658C5">
        <w:rPr>
          <w:sz w:val="24"/>
          <w:szCs w:val="24"/>
        </w:rPr>
        <w:tab/>
        <w:t>3.Λ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5.Σ</w:t>
      </w:r>
    </w:p>
    <w:p w:rsidR="005A1775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 xml:space="preserve">Α2. </w:t>
      </w:r>
      <w:r>
        <w:rPr>
          <w:sz w:val="24"/>
          <w:szCs w:val="24"/>
        </w:rPr>
        <w:t>1.</w:t>
      </w:r>
      <w:r w:rsidR="00D658C5">
        <w:rPr>
          <w:sz w:val="24"/>
          <w:szCs w:val="24"/>
        </w:rPr>
        <w:t>δ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</w:t>
      </w:r>
      <w:r w:rsidR="00D658C5">
        <w:rPr>
          <w:sz w:val="24"/>
          <w:szCs w:val="24"/>
        </w:rPr>
        <w:t>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</w:t>
      </w:r>
      <w:r w:rsidR="00D658C5">
        <w:rPr>
          <w:sz w:val="24"/>
          <w:szCs w:val="24"/>
        </w:rPr>
        <w:t>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4. </w:t>
      </w:r>
      <w:r w:rsidR="00242DD6">
        <w:rPr>
          <w:sz w:val="24"/>
          <w:szCs w:val="24"/>
        </w:rPr>
        <w:t>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</w:t>
      </w:r>
      <w:r w:rsidR="00D658C5">
        <w:rPr>
          <w:sz w:val="24"/>
          <w:szCs w:val="24"/>
        </w:rPr>
        <w:t>στ</w:t>
      </w:r>
    </w:p>
    <w:p w:rsidR="005A1775" w:rsidRDefault="005A1775">
      <w:pPr>
        <w:rPr>
          <w:sz w:val="24"/>
          <w:szCs w:val="24"/>
        </w:rPr>
      </w:pP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>ΘΕΜΑ Β</w:t>
      </w:r>
    </w:p>
    <w:p w:rsidR="00740D11" w:rsidRDefault="00740D11">
      <w:pPr>
        <w:rPr>
          <w:b/>
          <w:sz w:val="24"/>
          <w:szCs w:val="24"/>
        </w:rPr>
      </w:pPr>
    </w:p>
    <w:p w:rsidR="005A1775" w:rsidRPr="00844AAA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 xml:space="preserve">Β1. </w:t>
      </w:r>
      <w:r w:rsidRPr="00844AAA">
        <w:rPr>
          <w:b/>
          <w:sz w:val="24"/>
          <w:szCs w:val="24"/>
        </w:rPr>
        <w:t xml:space="preserve"> </w:t>
      </w:r>
    </w:p>
    <w:p w:rsidR="005A177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Α)Η μάσκα δικτύου είναι ένας δυαδικός αριθμός 32 ψηφίων που συνοδεύει μια διεύθυνση </w:t>
      </w:r>
      <w:r>
        <w:rPr>
          <w:sz w:val="24"/>
          <w:szCs w:val="24"/>
          <w:lang w:val="en-US"/>
        </w:rPr>
        <w:t>IP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και διευκρινίζει ποια ψηφία της </w:t>
      </w:r>
      <w:r>
        <w:rPr>
          <w:sz w:val="24"/>
          <w:szCs w:val="24"/>
          <w:lang w:val="en-US"/>
        </w:rPr>
        <w:t>IP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ανήκουν στο </w:t>
      </w:r>
      <w:r>
        <w:rPr>
          <w:sz w:val="24"/>
          <w:szCs w:val="24"/>
          <w:lang w:val="en-US"/>
        </w:rPr>
        <w:t>Net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Id</w:t>
      </w:r>
      <w:r>
        <w:rPr>
          <w:sz w:val="24"/>
          <w:szCs w:val="24"/>
        </w:rPr>
        <w:t xml:space="preserve">(αναγνωριστικό δικτύου) και ποια στο </w:t>
      </w:r>
      <w:r>
        <w:rPr>
          <w:sz w:val="24"/>
          <w:szCs w:val="24"/>
          <w:lang w:val="en-US"/>
        </w:rPr>
        <w:t>Host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Id</w:t>
      </w:r>
      <w:r>
        <w:rPr>
          <w:sz w:val="24"/>
          <w:szCs w:val="24"/>
        </w:rPr>
        <w:t xml:space="preserve"> (αναγνωριστικό υπολογιστή). Έχει πρώτα συνεχόμενους άσσους και έπειτα συνεχόμενα μηδενικά χωρίς να εμπλέκονται μεταξύ τους</w:t>
      </w:r>
    </w:p>
    <w:p w:rsidR="00D658C5" w:rsidRDefault="00D658C5">
      <w:pPr>
        <w:rPr>
          <w:sz w:val="24"/>
          <w:szCs w:val="24"/>
        </w:rPr>
      </w:pPr>
      <w:r>
        <w:rPr>
          <w:sz w:val="24"/>
          <w:szCs w:val="24"/>
        </w:rPr>
        <w:t>Β) Κλάση Α: 255.0.0.0</w:t>
      </w:r>
    </w:p>
    <w:p w:rsidR="00D658C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Β: 255.255.0.0</w:t>
      </w:r>
    </w:p>
    <w:p w:rsidR="00D658C5" w:rsidRPr="00D658C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</w:t>
      </w:r>
      <w:r>
        <w:rPr>
          <w:sz w:val="24"/>
          <w:szCs w:val="24"/>
          <w:lang w:val="en-US"/>
        </w:rPr>
        <w:t>C</w:t>
      </w:r>
      <w:r w:rsidRPr="00D658C5">
        <w:rPr>
          <w:sz w:val="24"/>
          <w:szCs w:val="24"/>
        </w:rPr>
        <w:t>: 255.255.255.0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>Γ) Κλάση Α: 2</w:t>
      </w:r>
      <w:r>
        <w:rPr>
          <w:sz w:val="24"/>
          <w:szCs w:val="24"/>
          <w:vertAlign w:val="superscript"/>
        </w:rPr>
        <w:t>24</w:t>
      </w:r>
      <w:r>
        <w:rPr>
          <w:sz w:val="24"/>
          <w:szCs w:val="24"/>
        </w:rPr>
        <w:t xml:space="preserve"> - 2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Β: 2</w:t>
      </w:r>
      <w:r>
        <w:rPr>
          <w:sz w:val="24"/>
          <w:szCs w:val="24"/>
          <w:vertAlign w:val="superscript"/>
        </w:rPr>
        <w:t>16</w:t>
      </w:r>
      <w:r>
        <w:rPr>
          <w:sz w:val="24"/>
          <w:szCs w:val="24"/>
        </w:rPr>
        <w:t xml:space="preserve"> - 2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</w:t>
      </w:r>
      <w:r>
        <w:rPr>
          <w:sz w:val="24"/>
          <w:szCs w:val="24"/>
          <w:lang w:val="en-US"/>
        </w:rPr>
        <w:t>C</w:t>
      </w:r>
      <w:r w:rsidRPr="000B2BBC">
        <w:rPr>
          <w:sz w:val="24"/>
          <w:szCs w:val="24"/>
        </w:rPr>
        <w:t xml:space="preserve">: </w:t>
      </w:r>
      <w:r>
        <w:rPr>
          <w:sz w:val="24"/>
          <w:szCs w:val="24"/>
        </w:rPr>
        <w:t>2</w:t>
      </w:r>
      <w:r>
        <w:rPr>
          <w:sz w:val="24"/>
          <w:szCs w:val="24"/>
          <w:vertAlign w:val="superscript"/>
        </w:rPr>
        <w:t>8</w:t>
      </w:r>
      <w:r>
        <w:rPr>
          <w:sz w:val="24"/>
          <w:szCs w:val="24"/>
        </w:rPr>
        <w:t xml:space="preserve"> - 2</w:t>
      </w:r>
    </w:p>
    <w:p w:rsidR="00D658C5" w:rsidRPr="00D658C5" w:rsidRDefault="00D658C5">
      <w:pPr>
        <w:rPr>
          <w:sz w:val="24"/>
          <w:szCs w:val="24"/>
        </w:rPr>
      </w:pPr>
    </w:p>
    <w:p w:rsidR="00242DD6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>Β2.</w:t>
      </w:r>
      <w:r>
        <w:rPr>
          <w:sz w:val="24"/>
          <w:szCs w:val="24"/>
        </w:rPr>
        <w:t xml:space="preserve"> </w:t>
      </w:r>
    </w:p>
    <w:p w:rsidR="000B2BBC" w:rsidRDefault="00242DD6" w:rsidP="000B2BBC">
      <w:pPr>
        <w:pStyle w:val="a4"/>
        <w:rPr>
          <w:sz w:val="24"/>
          <w:szCs w:val="24"/>
        </w:rPr>
      </w:pPr>
      <w:r w:rsidRPr="00242DD6">
        <w:rPr>
          <w:sz w:val="24"/>
          <w:szCs w:val="24"/>
        </w:rPr>
        <w:t xml:space="preserve">α) </w:t>
      </w:r>
      <w:r w:rsidR="000B2BBC">
        <w:rPr>
          <w:sz w:val="24"/>
          <w:szCs w:val="24"/>
        </w:rPr>
        <w:t xml:space="preserve">Το </w:t>
      </w:r>
      <w:r w:rsidR="000B2BBC">
        <w:rPr>
          <w:sz w:val="24"/>
          <w:szCs w:val="24"/>
          <w:lang w:val="en-US"/>
        </w:rPr>
        <w:t>DHCP</w:t>
      </w:r>
      <w:r w:rsidR="000B2BBC" w:rsidRPr="000B2BBC">
        <w:rPr>
          <w:sz w:val="24"/>
          <w:szCs w:val="24"/>
        </w:rPr>
        <w:t xml:space="preserve"> </w:t>
      </w:r>
      <w:r w:rsidR="000B2BBC">
        <w:rPr>
          <w:sz w:val="24"/>
          <w:szCs w:val="24"/>
        </w:rPr>
        <w:t>δίνει τη δυνατότητα στους χρήστες να συνδεθούν εύκολα στο δίκτυο, και στον διαχειριστή το πλεονέκτημα της κεντρικής διαχείρισης των ρυθμίσεων και την ευκολία υποστήριξης των χρηστών και συντήρησης του δικτύου.</w:t>
      </w:r>
      <w:r w:rsidRPr="00242DD6">
        <w:rPr>
          <w:sz w:val="24"/>
          <w:szCs w:val="24"/>
        </w:rPr>
        <w:t> </w:t>
      </w:r>
      <w:r w:rsidRPr="00242DD6">
        <w:rPr>
          <w:sz w:val="24"/>
          <w:szCs w:val="24"/>
        </w:rPr>
        <w:br/>
      </w:r>
    </w:p>
    <w:p w:rsidR="000B2BBC" w:rsidRPr="0080317F" w:rsidRDefault="00242DD6" w:rsidP="000B2BBC">
      <w:pPr>
        <w:pStyle w:val="a4"/>
        <w:rPr>
          <w:sz w:val="24"/>
          <w:szCs w:val="24"/>
        </w:rPr>
      </w:pPr>
      <w:r w:rsidRPr="00242DD6">
        <w:rPr>
          <w:sz w:val="24"/>
          <w:szCs w:val="24"/>
        </w:rPr>
        <w:t xml:space="preserve">β) </w:t>
      </w:r>
      <w:r w:rsidR="000B2BBC" w:rsidRPr="0080317F">
        <w:rPr>
          <w:sz w:val="24"/>
          <w:szCs w:val="24"/>
        </w:rPr>
        <w:t>Υπάρχουν τρείς τρόποι για την αποφυγή ταυτόχρονης χρήσης του μέσου μεταφοράς:</w:t>
      </w:r>
    </w:p>
    <w:p w:rsidR="000B2BBC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sz w:val="24"/>
          <w:szCs w:val="24"/>
        </w:rPr>
      </w:pPr>
      <w:r w:rsidRPr="00EA1AAD">
        <w:rPr>
          <w:b/>
          <w:bCs/>
          <w:sz w:val="24"/>
          <w:szCs w:val="24"/>
        </w:rPr>
        <w:t xml:space="preserve">Μέθοδοι </w:t>
      </w:r>
      <w:proofErr w:type="spellStart"/>
      <w:r w:rsidRPr="00EA1AAD">
        <w:rPr>
          <w:b/>
          <w:bCs/>
          <w:sz w:val="24"/>
          <w:szCs w:val="24"/>
        </w:rPr>
        <w:t>Carrier</w:t>
      </w:r>
      <w:proofErr w:type="spellEnd"/>
      <w:r w:rsidRPr="00EA1AAD">
        <w:rPr>
          <w:b/>
          <w:bCs/>
          <w:sz w:val="24"/>
          <w:szCs w:val="24"/>
        </w:rPr>
        <w:t>-</w:t>
      </w:r>
      <w:proofErr w:type="spellStart"/>
      <w:r w:rsidRPr="00EA1AAD">
        <w:rPr>
          <w:b/>
          <w:bCs/>
          <w:sz w:val="24"/>
          <w:szCs w:val="24"/>
        </w:rPr>
        <w:t>sense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multiple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access</w:t>
      </w:r>
      <w:proofErr w:type="spellEnd"/>
      <w:r w:rsidRPr="00EA1AAD">
        <w:rPr>
          <w:sz w:val="24"/>
          <w:szCs w:val="24"/>
        </w:rPr>
        <w:t> (ακρόαση</w:t>
      </w:r>
      <w:r>
        <w:rPr>
          <w:sz w:val="24"/>
          <w:szCs w:val="24"/>
        </w:rPr>
        <w:t xml:space="preserve"> φέροντος πολλαπλής πρόσβασης)-</w:t>
      </w:r>
    </w:p>
    <w:p w:rsidR="000B2BBC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sz w:val="24"/>
          <w:szCs w:val="24"/>
        </w:rPr>
      </w:pPr>
      <w:r w:rsidRPr="00EA1AAD">
        <w:rPr>
          <w:b/>
          <w:bCs/>
          <w:sz w:val="24"/>
          <w:szCs w:val="24"/>
        </w:rPr>
        <w:t xml:space="preserve">Μέθοδος </w:t>
      </w:r>
      <w:proofErr w:type="spellStart"/>
      <w:r w:rsidRPr="00EA1AAD">
        <w:rPr>
          <w:b/>
          <w:bCs/>
          <w:sz w:val="24"/>
          <w:szCs w:val="24"/>
        </w:rPr>
        <w:t>token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passing</w:t>
      </w:r>
      <w:proofErr w:type="spellEnd"/>
      <w:r w:rsidRPr="00EA1AAD">
        <w:rPr>
          <w:sz w:val="24"/>
          <w:szCs w:val="24"/>
        </w:rPr>
        <w:t> (πέρασμα κουπονιού) που δίνει δυνατότητα για μεμονωμένη αποστολή δεδομένων</w:t>
      </w:r>
    </w:p>
    <w:p w:rsidR="000B2BBC" w:rsidRPr="00EA1AAD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b/>
          <w:sz w:val="24"/>
          <w:szCs w:val="24"/>
        </w:rPr>
      </w:pPr>
      <w:r w:rsidRPr="00EA1AAD">
        <w:rPr>
          <w:b/>
          <w:sz w:val="24"/>
          <w:szCs w:val="24"/>
        </w:rPr>
        <w:t>Μέθοδος απαίτησης προτεραιότητας</w:t>
      </w:r>
    </w:p>
    <w:p w:rsidR="00242DD6" w:rsidRDefault="00242DD6" w:rsidP="0063781F">
      <w:pPr>
        <w:rPr>
          <w:sz w:val="24"/>
          <w:szCs w:val="24"/>
        </w:rPr>
      </w:pPr>
    </w:p>
    <w:p w:rsidR="000B2BBC" w:rsidRPr="001E5271" w:rsidRDefault="000B2BBC" w:rsidP="000B2BBC">
      <w:pPr>
        <w:rPr>
          <w:b/>
          <w:sz w:val="24"/>
          <w:szCs w:val="24"/>
        </w:rPr>
      </w:pPr>
      <w:r w:rsidRPr="00460F4B">
        <w:rPr>
          <w:b/>
          <w:sz w:val="24"/>
          <w:szCs w:val="24"/>
        </w:rPr>
        <w:t>ΘΕΜΑ</w:t>
      </w:r>
      <w:r w:rsidRPr="00242D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Γ</w:t>
      </w:r>
    </w:p>
    <w:p w:rsidR="000B2BBC" w:rsidRPr="00502D6B" w:rsidRDefault="000B2BBC" w:rsidP="000B2BBC">
      <w:pPr>
        <w:rPr>
          <w:sz w:val="24"/>
          <w:szCs w:val="24"/>
        </w:rPr>
      </w:pPr>
      <w:r>
        <w:rPr>
          <w:sz w:val="24"/>
          <w:szCs w:val="24"/>
        </w:rPr>
        <w:t>Ι</w:t>
      </w:r>
      <w:r>
        <w:rPr>
          <w:sz w:val="24"/>
          <w:szCs w:val="24"/>
          <w:lang w:val="en-US"/>
        </w:rPr>
        <w:t>P</w:t>
      </w:r>
      <w:r w:rsidRPr="001E5271">
        <w:rPr>
          <w:sz w:val="24"/>
          <w:szCs w:val="24"/>
        </w:rPr>
        <w:t xml:space="preserve"> </w:t>
      </w:r>
      <w:r>
        <w:rPr>
          <w:sz w:val="24"/>
          <w:szCs w:val="24"/>
        </w:rPr>
        <w:t>Δικτύου: 168.20.0.0/22</w:t>
      </w:r>
    </w:p>
    <w:p w:rsidR="000B2BBC" w:rsidRDefault="000B2BBC" w:rsidP="000B2BBC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Γ1. </w:t>
      </w:r>
    </w:p>
    <w:p w:rsidR="000B2BBC" w:rsidRPr="00242DD6" w:rsidRDefault="000B2BBC" w:rsidP="000B2BBC">
      <w:pPr>
        <w:spacing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Με την </w:t>
      </w:r>
      <w:proofErr w:type="spellStart"/>
      <w:r>
        <w:rPr>
          <w:sz w:val="24"/>
          <w:szCs w:val="24"/>
        </w:rPr>
        <w:t>υποδικτύωση</w:t>
      </w:r>
      <w:proofErr w:type="spellEnd"/>
      <w:r>
        <w:rPr>
          <w:sz w:val="24"/>
          <w:szCs w:val="24"/>
        </w:rPr>
        <w:t xml:space="preserve"> έχω:</w:t>
      </w:r>
      <w:r w:rsidRPr="00460F4B">
        <w:rPr>
          <w:sz w:val="24"/>
          <w:szCs w:val="24"/>
        </w:rPr>
        <w:t xml:space="preserve">    </w:t>
      </w:r>
      <m:oMath>
        <m:f>
          <m:fPr>
            <m:ctrlPr>
              <w:rPr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sz w:val="24"/>
                <w:szCs w:val="24"/>
                <w:lang w:val="en-US"/>
              </w:rPr>
              <m:t>Net</m:t>
            </m:r>
            <m:r>
              <m:rPr>
                <m:sty m:val="p"/>
              </m:rPr>
              <w:rPr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sz w:val="24"/>
                <w:szCs w:val="24"/>
                <w:lang w:val="en-US"/>
              </w:rPr>
              <m:t>ID</m:t>
            </m:r>
          </m:num>
          <m:den>
            <m:r>
              <m:rPr>
                <m:sty m:val="p"/>
              </m:rPr>
              <w:rPr>
                <w:sz w:val="24"/>
                <w:szCs w:val="24"/>
              </w:rPr>
              <m:t>22 bits</m:t>
            </m:r>
          </m:den>
        </m:f>
      </m:oMath>
      <w:r w:rsidRPr="00460F4B"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eastAsiaTheme="minorEastAsia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SubNet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ID</m:t>
            </m:r>
          </m:num>
          <m:den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 xml:space="preserve">2 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bit</m:t>
            </m:r>
            <m:r>
              <w:rPr>
                <w:rFonts w:eastAsiaTheme="minorEastAsia"/>
                <w:sz w:val="24"/>
                <w:szCs w:val="24"/>
                <w:lang w:val="en-US"/>
              </w:rPr>
              <m:t>s</m:t>
            </m:r>
          </m:den>
        </m:f>
      </m:oMath>
      <w:r w:rsidRPr="00460F4B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eastAsiaTheme="minorEastAsia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>Host ID</m:t>
            </m:r>
          </m:num>
          <m:den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>8 bits</m:t>
            </m:r>
          </m:den>
        </m:f>
      </m:oMath>
    </w:p>
    <w:p w:rsidR="000B2BBC" w:rsidRPr="001E5271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Η μάσκα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 σε δεκαδική μορφή είναι:  255.255.255.0</w:t>
      </w:r>
    </w:p>
    <w:p w:rsidR="00447F83" w:rsidRDefault="00447F83" w:rsidP="00447F83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Γ2-Γ3. 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 w:rsidRPr="00460F4B">
        <w:rPr>
          <w:sz w:val="24"/>
          <w:szCs w:val="24"/>
          <w:u w:val="single"/>
        </w:rPr>
        <w:t>1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0B2BBC" w:rsidRPr="00242DD6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="00447F83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Pr="001E5271">
        <w:rPr>
          <w:sz w:val="24"/>
          <w:szCs w:val="24"/>
        </w:rPr>
        <w:t>[</w:t>
      </w:r>
      <w:r w:rsidR="00447F83">
        <w:rPr>
          <w:sz w:val="24"/>
          <w:szCs w:val="24"/>
        </w:rPr>
        <w:t>000000</w:t>
      </w:r>
      <w:r w:rsidR="00447F83" w:rsidRPr="00447F83">
        <w:rPr>
          <w:color w:val="FF0000"/>
          <w:sz w:val="24"/>
          <w:szCs w:val="24"/>
        </w:rPr>
        <w:t>0</w:t>
      </w:r>
      <w:r w:rsidRPr="001E5271">
        <w:rPr>
          <w:color w:val="FF0000"/>
          <w:sz w:val="24"/>
          <w:szCs w:val="24"/>
        </w:rPr>
        <w:t>0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="00447F83"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0B2BBC" w:rsidRPr="00447F83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="00447F83" w:rsidRPr="00447F83">
        <w:rPr>
          <w:sz w:val="24"/>
          <w:szCs w:val="24"/>
        </w:rPr>
        <w:t>168.20.0.0</w:t>
      </w:r>
    </w:p>
    <w:p w:rsidR="000B2BBC" w:rsidRPr="00447F83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="00447F83"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255</w:t>
      </w:r>
    </w:p>
    <w:p w:rsidR="000B2BBC" w:rsidRDefault="00447F83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</w:t>
      </w:r>
      <w:r w:rsidR="000B2BBC">
        <w:rPr>
          <w:sz w:val="24"/>
          <w:szCs w:val="24"/>
        </w:rPr>
        <w:t xml:space="preserve"> Η/Υ :</w:t>
      </w:r>
      <w:r w:rsidR="000B2BBC">
        <w:rPr>
          <w:sz w:val="24"/>
          <w:szCs w:val="24"/>
        </w:rPr>
        <w:tab/>
      </w:r>
      <w:r>
        <w:rPr>
          <w:sz w:val="24"/>
          <w:szCs w:val="24"/>
        </w:rPr>
        <w:t>168.20.0.2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168.20.0.3</w:t>
      </w:r>
    </w:p>
    <w:p w:rsidR="00447F83" w:rsidRDefault="00447F83" w:rsidP="000B2BBC">
      <w:pPr>
        <w:spacing w:line="276" w:lineRule="auto"/>
        <w:rPr>
          <w:sz w:val="24"/>
          <w:szCs w:val="24"/>
        </w:rPr>
      </w:pP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2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 w:rsidRPr="00447F83">
        <w:rPr>
          <w:color w:val="FF0000"/>
          <w:sz w:val="24"/>
          <w:szCs w:val="24"/>
        </w:rPr>
        <w:t>0</w:t>
      </w:r>
      <w:r>
        <w:rPr>
          <w:color w:val="FF0000"/>
          <w:sz w:val="24"/>
          <w:szCs w:val="24"/>
        </w:rPr>
        <w:t>1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1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.1.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2ος Η/Υ :</w:t>
      </w:r>
      <w:r>
        <w:rPr>
          <w:sz w:val="24"/>
          <w:szCs w:val="24"/>
        </w:rPr>
        <w:tab/>
        <w:t>168.20.1.2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168.20.1.3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3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>
        <w:rPr>
          <w:color w:val="FF0000"/>
          <w:sz w:val="24"/>
          <w:szCs w:val="24"/>
        </w:rPr>
        <w:t>10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2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.2.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 Η/Υ :</w:t>
      </w:r>
      <w:r>
        <w:rPr>
          <w:sz w:val="24"/>
          <w:szCs w:val="24"/>
        </w:rPr>
        <w:tab/>
        <w:t>168.20.2.2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168.20.2.3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4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>
        <w:rPr>
          <w:color w:val="FF0000"/>
          <w:sz w:val="24"/>
          <w:szCs w:val="24"/>
        </w:rPr>
        <w:t>11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3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.3.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 Η/Υ :</w:t>
      </w:r>
      <w:r>
        <w:rPr>
          <w:sz w:val="24"/>
          <w:szCs w:val="24"/>
        </w:rPr>
        <w:tab/>
        <w:t>168.20.3.2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168.20.3.3</w:t>
      </w:r>
    </w:p>
    <w:p w:rsidR="001C357D" w:rsidRDefault="001C357D" w:rsidP="001C357D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Γ4. </w:t>
      </w:r>
    </w:p>
    <w:p w:rsidR="000B2BBC" w:rsidRDefault="00447F83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Με 8</w:t>
      </w:r>
      <w:r w:rsidR="000B2BBC">
        <w:rPr>
          <w:sz w:val="24"/>
          <w:szCs w:val="24"/>
        </w:rPr>
        <w:t xml:space="preserve"> </w:t>
      </w:r>
      <w:proofErr w:type="spellStart"/>
      <w:r w:rsidR="000B2BBC">
        <w:rPr>
          <w:sz w:val="24"/>
          <w:szCs w:val="24"/>
        </w:rPr>
        <w:t>bits</w:t>
      </w:r>
      <w:proofErr w:type="spellEnd"/>
      <w:r w:rsidR="000B2BBC">
        <w:rPr>
          <w:sz w:val="24"/>
          <w:szCs w:val="24"/>
        </w:rPr>
        <w:t xml:space="preserve"> έχω 2</w:t>
      </w:r>
      <w:r>
        <w:rPr>
          <w:sz w:val="24"/>
          <w:szCs w:val="24"/>
          <w:vertAlign w:val="superscript"/>
        </w:rPr>
        <w:t>8</w:t>
      </w:r>
      <w:r w:rsidR="000B2BBC">
        <w:rPr>
          <w:sz w:val="24"/>
          <w:szCs w:val="24"/>
        </w:rPr>
        <w:t xml:space="preserve"> = </w:t>
      </w:r>
      <w:r>
        <w:rPr>
          <w:sz w:val="24"/>
          <w:szCs w:val="24"/>
        </w:rPr>
        <w:t>256</w:t>
      </w:r>
      <w:r w:rsidR="000B2BBC">
        <w:rPr>
          <w:sz w:val="24"/>
          <w:szCs w:val="24"/>
        </w:rPr>
        <w:t xml:space="preserve"> συνολικές διευθύνσεις. </w:t>
      </w:r>
    </w:p>
    <w:p w:rsidR="000B2BBC" w:rsidRPr="00CC0759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Για υπολογιστές έχω </w:t>
      </w:r>
      <w:r w:rsidR="00447F83">
        <w:rPr>
          <w:sz w:val="24"/>
          <w:szCs w:val="24"/>
        </w:rPr>
        <w:t>254</w:t>
      </w:r>
      <w:r>
        <w:rPr>
          <w:sz w:val="24"/>
          <w:szCs w:val="24"/>
        </w:rPr>
        <w:t xml:space="preserve"> ανά </w:t>
      </w:r>
      <w:proofErr w:type="spellStart"/>
      <w:r>
        <w:rPr>
          <w:sz w:val="24"/>
          <w:szCs w:val="24"/>
        </w:rPr>
        <w:t>υποδίκτυο</w:t>
      </w:r>
      <w:proofErr w:type="spellEnd"/>
    </w:p>
    <w:p w:rsidR="000B2BBC" w:rsidRDefault="000B2BBC" w:rsidP="0063781F">
      <w:pPr>
        <w:rPr>
          <w:sz w:val="24"/>
          <w:szCs w:val="24"/>
        </w:rPr>
      </w:pPr>
    </w:p>
    <w:p w:rsidR="0063781F" w:rsidRDefault="0063781F" w:rsidP="0063781F">
      <w:pPr>
        <w:rPr>
          <w:sz w:val="24"/>
          <w:szCs w:val="24"/>
        </w:rPr>
      </w:pPr>
    </w:p>
    <w:p w:rsidR="0063781F" w:rsidRPr="00242DD6" w:rsidRDefault="00447F83" w:rsidP="0063781F">
      <w:pPr>
        <w:rPr>
          <w:b/>
          <w:sz w:val="24"/>
          <w:szCs w:val="24"/>
        </w:rPr>
      </w:pPr>
      <w:r>
        <w:rPr>
          <w:b/>
          <w:sz w:val="24"/>
          <w:szCs w:val="24"/>
        </w:rPr>
        <w:t>ΘΕΜΑ Δ</w:t>
      </w:r>
    </w:p>
    <w:p w:rsidR="00487C68" w:rsidRPr="00242DD6" w:rsidRDefault="00487C68" w:rsidP="0063781F">
      <w:pPr>
        <w:rPr>
          <w:b/>
          <w:sz w:val="24"/>
          <w:szCs w:val="24"/>
        </w:rPr>
      </w:pPr>
    </w:p>
    <w:p w:rsidR="0063781F" w:rsidRPr="00487C68" w:rsidRDefault="00447F83" w:rsidP="0063781F">
      <w:pPr>
        <w:rPr>
          <w:b/>
          <w:sz w:val="24"/>
          <w:szCs w:val="24"/>
        </w:rPr>
      </w:pPr>
      <w:r>
        <w:rPr>
          <w:b/>
          <w:sz w:val="24"/>
          <w:szCs w:val="24"/>
        </w:rPr>
        <w:t>Δ1</w:t>
      </w:r>
      <w:r w:rsidR="0063781F" w:rsidRPr="00487C68">
        <w:rPr>
          <w:b/>
          <w:sz w:val="24"/>
          <w:szCs w:val="24"/>
        </w:rPr>
        <w:t xml:space="preserve">. </w:t>
      </w:r>
    </w:p>
    <w:tbl>
      <w:tblPr>
        <w:tblStyle w:val="a6"/>
        <w:tblW w:w="0" w:type="auto"/>
        <w:jc w:val="center"/>
        <w:tblLook w:val="04A0"/>
      </w:tblPr>
      <w:tblGrid>
        <w:gridCol w:w="2539"/>
        <w:gridCol w:w="1000"/>
        <w:gridCol w:w="1000"/>
        <w:gridCol w:w="1001"/>
        <w:gridCol w:w="1001"/>
      </w:tblGrid>
      <w:tr w:rsidR="00447F83" w:rsidTr="00BA53DA">
        <w:trPr>
          <w:trHeight w:val="312"/>
          <w:jc w:val="center"/>
        </w:trPr>
        <w:tc>
          <w:tcPr>
            <w:tcW w:w="2539" w:type="dxa"/>
          </w:tcPr>
          <w:p w:rsidR="00447F83" w:rsidRDefault="00447F83" w:rsidP="0063781F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0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1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1" w:type="dxa"/>
          </w:tcPr>
          <w:p w:rsidR="00447F83" w:rsidRPr="0063781F" w:rsidRDefault="00447F83" w:rsidP="00786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</w:tr>
      <w:tr w:rsidR="00447F83" w:rsidTr="00447F83">
        <w:trPr>
          <w:trHeight w:val="525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</w:rPr>
              <w:t>Μήκος επικεφαλίδας (λέξεις των 32</w:t>
            </w:r>
            <w:r w:rsidRPr="00487C68">
              <w:rPr>
                <w:sz w:val="20"/>
                <w:szCs w:val="20"/>
                <w:lang w:val="en-US"/>
              </w:rPr>
              <w:t>bit</w:t>
            </w:r>
            <w:r w:rsidRPr="00487C68">
              <w:rPr>
                <w:sz w:val="20"/>
                <w:szCs w:val="20"/>
              </w:rPr>
              <w:t>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  <w:lang w:val="en-US"/>
              </w:rPr>
            </w:pPr>
            <w:r w:rsidRPr="00487C68">
              <w:rPr>
                <w:sz w:val="20"/>
                <w:szCs w:val="20"/>
              </w:rPr>
              <w:t>Συνολικό μήκος (</w:t>
            </w:r>
            <w:r w:rsidRPr="00487C68">
              <w:rPr>
                <w:sz w:val="20"/>
                <w:szCs w:val="20"/>
                <w:lang w:val="en-US"/>
              </w:rPr>
              <w:t>bytes)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47F83" w:rsidTr="00447F83">
        <w:trPr>
          <w:trHeight w:val="327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  <w:lang w:val="en-US"/>
              </w:rPr>
            </w:pPr>
            <w:r w:rsidRPr="00487C68">
              <w:rPr>
                <w:sz w:val="20"/>
                <w:szCs w:val="20"/>
              </w:rPr>
              <w:t>Μήκος δεδομένων (</w:t>
            </w:r>
            <w:r w:rsidRPr="00487C68">
              <w:rPr>
                <w:sz w:val="20"/>
                <w:szCs w:val="20"/>
                <w:lang w:val="en-US"/>
              </w:rPr>
              <w:t>bytes)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447F83" w:rsidTr="00447F83">
        <w:trPr>
          <w:trHeight w:val="327"/>
          <w:jc w:val="center"/>
        </w:trPr>
        <w:tc>
          <w:tcPr>
            <w:tcW w:w="2539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Αναγνώριση</w:t>
            </w:r>
          </w:p>
        </w:tc>
        <w:tc>
          <w:tcPr>
            <w:tcW w:w="1000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0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1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1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DF(</w:t>
            </w:r>
            <w:r>
              <w:rPr>
                <w:sz w:val="20"/>
                <w:szCs w:val="20"/>
              </w:rPr>
              <w:t>σημαία)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786C35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  <w:lang w:val="en-US"/>
              </w:rPr>
              <w:t xml:space="preserve">MF </w:t>
            </w:r>
            <w:r w:rsidRPr="00487C68">
              <w:rPr>
                <w:sz w:val="20"/>
                <w:szCs w:val="20"/>
              </w:rPr>
              <w:t>(σημαία)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1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786C35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</w:rPr>
              <w:t>Σχετική θέση τμήματος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001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</w:tr>
    </w:tbl>
    <w:p w:rsidR="0063781F" w:rsidRDefault="0063781F" w:rsidP="0063781F">
      <w:pPr>
        <w:rPr>
          <w:sz w:val="24"/>
          <w:szCs w:val="24"/>
          <w:lang w:val="en-US"/>
        </w:rPr>
      </w:pPr>
    </w:p>
    <w:p w:rsidR="00487C68" w:rsidRPr="00242DD6" w:rsidRDefault="007739A0" w:rsidP="0063781F">
      <w:pPr>
        <w:rPr>
          <w:sz w:val="24"/>
          <w:szCs w:val="24"/>
        </w:rPr>
      </w:pPr>
      <w:r>
        <w:rPr>
          <w:sz w:val="24"/>
          <w:szCs w:val="24"/>
        </w:rPr>
        <w:t>78</w:t>
      </w:r>
      <w:r w:rsidR="00487C68" w:rsidRPr="00487C68">
        <w:rPr>
          <w:sz w:val="24"/>
          <w:szCs w:val="24"/>
        </w:rPr>
        <w:t xml:space="preserve">0/8 = </w:t>
      </w:r>
      <w:r>
        <w:rPr>
          <w:sz w:val="24"/>
          <w:szCs w:val="24"/>
        </w:rPr>
        <w:t>97,5</w:t>
      </w:r>
    </w:p>
    <w:p w:rsidR="00460F4B" w:rsidRDefault="00447F83" w:rsidP="0063781F">
      <w:pPr>
        <w:rPr>
          <w:sz w:val="24"/>
          <w:szCs w:val="24"/>
        </w:rPr>
      </w:pPr>
      <w:r>
        <w:rPr>
          <w:b/>
          <w:sz w:val="24"/>
          <w:szCs w:val="24"/>
        </w:rPr>
        <w:t>Δ2</w:t>
      </w:r>
      <w:r w:rsidR="00487C68" w:rsidRPr="00487C68">
        <w:rPr>
          <w:b/>
          <w:sz w:val="24"/>
          <w:szCs w:val="24"/>
        </w:rPr>
        <w:t>.</w:t>
      </w:r>
      <w:r w:rsidR="00460F4B">
        <w:rPr>
          <w:sz w:val="24"/>
          <w:szCs w:val="24"/>
        </w:rPr>
        <w:t xml:space="preserve"> </w:t>
      </w:r>
    </w:p>
    <w:p w:rsidR="00502D6B" w:rsidRPr="00447F83" w:rsidRDefault="00447F83" w:rsidP="0063781F">
      <w:pPr>
        <w:rPr>
          <w:sz w:val="24"/>
          <w:szCs w:val="24"/>
        </w:rPr>
      </w:pPr>
      <w:r>
        <w:rPr>
          <w:sz w:val="24"/>
          <w:szCs w:val="24"/>
        </w:rPr>
        <w:t xml:space="preserve">Δεδομένα αρχικού πακέτου : 2976 </w:t>
      </w:r>
      <w:r>
        <w:rPr>
          <w:sz w:val="24"/>
          <w:szCs w:val="24"/>
          <w:lang w:val="en-US"/>
        </w:rPr>
        <w:t>bytes</w:t>
      </w:r>
    </w:p>
    <w:p w:rsidR="00447F83" w:rsidRPr="00447F83" w:rsidRDefault="00447F83" w:rsidP="0063781F">
      <w:pPr>
        <w:rPr>
          <w:sz w:val="24"/>
          <w:szCs w:val="24"/>
        </w:rPr>
      </w:pPr>
      <w:r>
        <w:rPr>
          <w:sz w:val="24"/>
          <w:szCs w:val="24"/>
        </w:rPr>
        <w:t xml:space="preserve">Συνολικό μέγεθος αρχικού πακέτου: 3000 </w:t>
      </w:r>
      <w:r>
        <w:rPr>
          <w:sz w:val="24"/>
          <w:szCs w:val="24"/>
          <w:lang w:val="en-US"/>
        </w:rPr>
        <w:t>bytes</w:t>
      </w:r>
    </w:p>
    <w:p w:rsidR="00447F83" w:rsidRPr="00487C68" w:rsidRDefault="00447F83" w:rsidP="00447F83">
      <w:pPr>
        <w:rPr>
          <w:b/>
          <w:sz w:val="24"/>
          <w:szCs w:val="24"/>
        </w:rPr>
      </w:pPr>
      <w:r>
        <w:rPr>
          <w:b/>
          <w:sz w:val="24"/>
          <w:szCs w:val="24"/>
        </w:rPr>
        <w:t>Δ</w:t>
      </w:r>
      <w:r w:rsidRPr="00447F83">
        <w:rPr>
          <w:b/>
          <w:sz w:val="24"/>
          <w:szCs w:val="24"/>
        </w:rPr>
        <w:t>3</w:t>
      </w:r>
      <w:r w:rsidRPr="00487C68">
        <w:rPr>
          <w:b/>
          <w:sz w:val="24"/>
          <w:szCs w:val="24"/>
        </w:rPr>
        <w:t xml:space="preserve">. </w:t>
      </w:r>
    </w:p>
    <w:p w:rsidR="00502D6B" w:rsidRPr="00447F83" w:rsidRDefault="00447F83" w:rsidP="0063781F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Το ελάχιστο μέγεθος της επικεφαλίδας είναι 20 </w:t>
      </w:r>
      <w:r>
        <w:rPr>
          <w:sz w:val="24"/>
          <w:szCs w:val="24"/>
          <w:lang w:val="en-US"/>
        </w:rPr>
        <w:t>bytes</w:t>
      </w:r>
      <w:r w:rsidRPr="00447F8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Αφού δίνεται 6 λέξεις των 32 </w:t>
      </w:r>
      <w:r>
        <w:rPr>
          <w:sz w:val="24"/>
          <w:szCs w:val="24"/>
          <w:lang w:val="en-US"/>
        </w:rPr>
        <w:t>bit</w:t>
      </w:r>
      <w:r w:rsidRPr="00447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 άρα δίνεται 24 </w:t>
      </w:r>
      <w:r>
        <w:rPr>
          <w:sz w:val="24"/>
          <w:szCs w:val="24"/>
          <w:lang w:val="en-US"/>
        </w:rPr>
        <w:t>bytes</w:t>
      </w:r>
      <w:r w:rsidRPr="00447F8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οπότε προστέθηκαν </w:t>
      </w:r>
      <w:r>
        <w:rPr>
          <w:sz w:val="24"/>
          <w:szCs w:val="24"/>
          <w:u w:val="single"/>
        </w:rPr>
        <w:t xml:space="preserve">4 </w:t>
      </w:r>
      <w:r>
        <w:rPr>
          <w:sz w:val="24"/>
          <w:szCs w:val="24"/>
          <w:u w:val="single"/>
          <w:lang w:val="en-US"/>
        </w:rPr>
        <w:t>bytes</w:t>
      </w:r>
    </w:p>
    <w:p w:rsidR="00447F83" w:rsidRPr="00447F83" w:rsidRDefault="00447F83" w:rsidP="00447F83">
      <w:pPr>
        <w:rPr>
          <w:sz w:val="24"/>
          <w:szCs w:val="24"/>
        </w:rPr>
      </w:pPr>
      <w:r>
        <w:rPr>
          <w:b/>
          <w:sz w:val="24"/>
          <w:szCs w:val="24"/>
        </w:rPr>
        <w:t>Δ</w:t>
      </w:r>
      <w:r w:rsidRPr="00447F83">
        <w:rPr>
          <w:b/>
          <w:sz w:val="24"/>
          <w:szCs w:val="24"/>
        </w:rPr>
        <w:t>4</w:t>
      </w:r>
      <w:r w:rsidRPr="00487C68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Από τη στιγμή που πραγματοποιήθηκε διάσπαση το πεδίο </w:t>
      </w:r>
      <w:r>
        <w:rPr>
          <w:sz w:val="24"/>
          <w:szCs w:val="24"/>
          <w:lang w:val="en-US"/>
        </w:rPr>
        <w:t>DF</w:t>
      </w:r>
      <w:r w:rsidRPr="00447F83">
        <w:rPr>
          <w:sz w:val="24"/>
          <w:szCs w:val="24"/>
        </w:rPr>
        <w:t xml:space="preserve"> </w:t>
      </w:r>
      <w:r w:rsidR="001C357D">
        <w:rPr>
          <w:sz w:val="24"/>
          <w:szCs w:val="24"/>
        </w:rPr>
        <w:t>έχει την τιμή 0, που σημαίνει επιτρέπεται διάσπαση</w:t>
      </w:r>
    </w:p>
    <w:p w:rsidR="00447F83" w:rsidRPr="00447F83" w:rsidRDefault="00447F83" w:rsidP="0063781F">
      <w:pPr>
        <w:rPr>
          <w:sz w:val="24"/>
          <w:szCs w:val="24"/>
        </w:rPr>
      </w:pPr>
    </w:p>
    <w:sectPr w:rsidR="00447F83" w:rsidRPr="00447F83" w:rsidSect="005A1775"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6AD8"/>
    <w:multiLevelType w:val="hybridMultilevel"/>
    <w:tmpl w:val="0FEC20D6"/>
    <w:lvl w:ilvl="0" w:tplc="81005AA6">
      <w:start w:val="16"/>
      <w:numFmt w:val="bullet"/>
      <w:lvlText w:val="-"/>
      <w:lvlJc w:val="left"/>
      <w:pPr>
        <w:ind w:left="1080" w:hanging="360"/>
      </w:pPr>
      <w:rPr>
        <w:rFonts w:ascii="Cambria Math" w:eastAsiaTheme="minorHAnsi" w:hAnsi="Cambria Math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E17F7F"/>
    <w:multiLevelType w:val="hybridMultilevel"/>
    <w:tmpl w:val="2086F4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57216"/>
    <w:multiLevelType w:val="hybridMultilevel"/>
    <w:tmpl w:val="28DE52BE"/>
    <w:lvl w:ilvl="0" w:tplc="D4FA3C22">
      <w:start w:val="1"/>
      <w:numFmt w:val="bullet"/>
      <w:lvlText w:val="∙"/>
      <w:lvlJc w:val="left"/>
      <w:pPr>
        <w:ind w:left="720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54860"/>
    <w:multiLevelType w:val="hybridMultilevel"/>
    <w:tmpl w:val="9DE61D80"/>
    <w:lvl w:ilvl="0" w:tplc="D4FA3C22">
      <w:start w:val="1"/>
      <w:numFmt w:val="bullet"/>
      <w:lvlText w:val="∙"/>
      <w:lvlJc w:val="left"/>
      <w:pPr>
        <w:ind w:left="920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>
    <w:nsid w:val="78B4632D"/>
    <w:multiLevelType w:val="hybridMultilevel"/>
    <w:tmpl w:val="0C66FB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60"/>
  <w:displayHorizontalDrawingGridEvery w:val="2"/>
  <w:characterSpacingControl w:val="doNotCompress"/>
  <w:compat/>
  <w:rsids>
    <w:rsidRoot w:val="005A1775"/>
    <w:rsid w:val="000A5F77"/>
    <w:rsid w:val="000A7659"/>
    <w:rsid w:val="000B2BBC"/>
    <w:rsid w:val="000B7CBA"/>
    <w:rsid w:val="00124E07"/>
    <w:rsid w:val="001C357D"/>
    <w:rsid w:val="001E5271"/>
    <w:rsid w:val="00242DD6"/>
    <w:rsid w:val="002F7299"/>
    <w:rsid w:val="00447F83"/>
    <w:rsid w:val="00460F4B"/>
    <w:rsid w:val="00465BCF"/>
    <w:rsid w:val="00487C68"/>
    <w:rsid w:val="00502D6B"/>
    <w:rsid w:val="005A1775"/>
    <w:rsid w:val="0063781F"/>
    <w:rsid w:val="006C4D7A"/>
    <w:rsid w:val="00717BA6"/>
    <w:rsid w:val="007332B4"/>
    <w:rsid w:val="00740D11"/>
    <w:rsid w:val="0077237F"/>
    <w:rsid w:val="007739A0"/>
    <w:rsid w:val="007A52B0"/>
    <w:rsid w:val="00814073"/>
    <w:rsid w:val="00844AAA"/>
    <w:rsid w:val="008E0706"/>
    <w:rsid w:val="00911677"/>
    <w:rsid w:val="00920027"/>
    <w:rsid w:val="0094435E"/>
    <w:rsid w:val="00A17429"/>
    <w:rsid w:val="00A25092"/>
    <w:rsid w:val="00A254A2"/>
    <w:rsid w:val="00A42FD4"/>
    <w:rsid w:val="00AF47ED"/>
    <w:rsid w:val="00B8002F"/>
    <w:rsid w:val="00C33D75"/>
    <w:rsid w:val="00CC0759"/>
    <w:rsid w:val="00D13ED5"/>
    <w:rsid w:val="00D658C5"/>
    <w:rsid w:val="00E12226"/>
    <w:rsid w:val="00EB65BB"/>
    <w:rsid w:val="00F74D2C"/>
    <w:rsid w:val="00F90D25"/>
    <w:rsid w:val="00FF1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 Math" w:eastAsiaTheme="minorHAnsi" w:hAnsi="Cambria Math" w:cs="Times New Roman"/>
        <w:sz w:val="32"/>
        <w:szCs w:val="28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02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rsid w:val="00B800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Υπότιτλος Char"/>
    <w:basedOn w:val="a0"/>
    <w:link w:val="a3"/>
    <w:uiPriority w:val="11"/>
    <w:rsid w:val="00B800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4">
    <w:name w:val="List Paragraph"/>
    <w:basedOn w:val="a"/>
    <w:uiPriority w:val="34"/>
    <w:qFormat/>
    <w:rsid w:val="00B8002F"/>
    <w:pPr>
      <w:ind w:left="720"/>
      <w:contextualSpacing/>
    </w:pPr>
  </w:style>
  <w:style w:type="character" w:styleId="a5">
    <w:name w:val="Subtle Emphasis"/>
    <w:basedOn w:val="a0"/>
    <w:uiPriority w:val="19"/>
    <w:qFormat/>
    <w:rsid w:val="00B8002F"/>
    <w:rPr>
      <w:i/>
      <w:iCs/>
      <w:color w:val="808080" w:themeColor="text1" w:themeTint="7F"/>
    </w:rPr>
  </w:style>
  <w:style w:type="table" w:styleId="a6">
    <w:name w:val="Table Grid"/>
    <w:basedOn w:val="a1"/>
    <w:uiPriority w:val="59"/>
    <w:rsid w:val="00637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0"/>
    <w:uiPriority w:val="99"/>
    <w:semiHidden/>
    <w:unhideWhenUsed/>
    <w:rsid w:val="00460F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460F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2018-06-16T09:02:00Z</cp:lastPrinted>
  <dcterms:created xsi:type="dcterms:W3CDTF">2020-06-23T06:30:00Z</dcterms:created>
  <dcterms:modified xsi:type="dcterms:W3CDTF">2020-06-23T08:51:00Z</dcterms:modified>
</cp:coreProperties>
</file>